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C6" w:rsidRDefault="001F5CC6" w:rsidP="001F5CC6">
      <w:pPr>
        <w:pStyle w:val="Titre1"/>
        <w:rPr>
          <w:sz w:val="52"/>
          <w:shd w:val="clear" w:color="auto" w:fill="F3F3F3"/>
        </w:rPr>
      </w:pPr>
    </w:p>
    <w:p w:rsidR="001F5CC6" w:rsidRDefault="00F5597E" w:rsidP="001F5CC6">
      <w:pPr>
        <w:pStyle w:val="Titre1"/>
        <w:rPr>
          <w:sz w:val="52"/>
          <w:shd w:val="clear" w:color="auto" w:fill="F3F3F3"/>
        </w:rPr>
      </w:pPr>
      <w:r>
        <w:rPr>
          <w:noProof/>
          <w:sz w:val="52"/>
          <w:bdr w:val="none" w:sz="0" w:space="0" w:color="auto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2.6pt;margin-top:-17pt;width:171pt;height:90pt;z-index:251660288" adj="6924" fillcolor="#60c" strokecolor="#c9f">
            <v:fill color2="#c0c" focus="100%" type="gradient"/>
            <v:shadow on="t" color="#99f" offset="3pt,3pt"/>
            <v:textpath style="font-family:&quot;Impact&quot;;font-size:12pt;v-text-kern:t" trim="t" fitpath="t" string="COLLEGE LUCIEN COLON&#10;Avenue du 8 MAI 1945&#10;03120 LAPALISSE&#10;TEL. : 04 70 99 03 74"/>
          </v:shape>
        </w:pict>
      </w:r>
    </w:p>
    <w:p w:rsidR="001F5CC6" w:rsidRDefault="001F5CC6" w:rsidP="001F5CC6">
      <w:pPr>
        <w:pStyle w:val="Titre1"/>
        <w:rPr>
          <w:sz w:val="52"/>
          <w:shd w:val="clear" w:color="auto" w:fill="F3F3F3"/>
        </w:rPr>
      </w:pPr>
    </w:p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>
      <w:pPr>
        <w:pStyle w:val="Titre1"/>
        <w:rPr>
          <w:sz w:val="52"/>
        </w:rPr>
      </w:pPr>
      <w:r>
        <w:rPr>
          <w:sz w:val="52"/>
          <w:shd w:val="clear" w:color="auto" w:fill="F3F3F3"/>
        </w:rPr>
        <w:t>CONSULTATION FOURNISSEURS</w:t>
      </w:r>
    </w:p>
    <w:p w:rsidR="001F5CC6" w:rsidRDefault="001F5CC6" w:rsidP="001F5CC6">
      <w:pPr>
        <w:tabs>
          <w:tab w:val="left" w:pos="2070"/>
        </w:tabs>
        <w:jc w:val="center"/>
      </w:pPr>
    </w:p>
    <w:p w:rsidR="001F5CC6" w:rsidRDefault="001F5CC6" w:rsidP="001F5CC6">
      <w:pPr>
        <w:tabs>
          <w:tab w:val="left" w:pos="2070"/>
        </w:tabs>
        <w:jc w:val="center"/>
      </w:pPr>
    </w:p>
    <w:p w:rsidR="001F5CC6" w:rsidRDefault="001F5CC6" w:rsidP="001F5CC6">
      <w:pPr>
        <w:tabs>
          <w:tab w:val="left" w:pos="2070"/>
        </w:tabs>
        <w:jc w:val="center"/>
      </w:pPr>
    </w:p>
    <w:p w:rsidR="001F5CC6" w:rsidRDefault="001F5CC6" w:rsidP="001F5CC6">
      <w:pPr>
        <w:tabs>
          <w:tab w:val="left" w:pos="2070"/>
        </w:tabs>
        <w:jc w:val="center"/>
      </w:pPr>
    </w:p>
    <w:p w:rsidR="001F5CC6" w:rsidRDefault="001F5CC6" w:rsidP="001F5CC6">
      <w:pPr>
        <w:tabs>
          <w:tab w:val="left" w:pos="2070"/>
        </w:tabs>
        <w:jc w:val="center"/>
      </w:pPr>
    </w:p>
    <w:p w:rsidR="001F5CC6" w:rsidRDefault="001F5CC6" w:rsidP="001F5CC6">
      <w:pPr>
        <w:tabs>
          <w:tab w:val="left" w:pos="2070"/>
        </w:tabs>
        <w:jc w:val="center"/>
      </w:pPr>
    </w:p>
    <w:p w:rsidR="001F5CC6" w:rsidRPr="000A6723" w:rsidRDefault="001F5CC6" w:rsidP="001F5CC6">
      <w:pPr>
        <w:tabs>
          <w:tab w:val="left" w:pos="2070"/>
        </w:tabs>
        <w:jc w:val="center"/>
        <w:rPr>
          <w:b/>
          <w:sz w:val="40"/>
          <w:u w:val="single"/>
        </w:rPr>
      </w:pPr>
      <w:r w:rsidRPr="000A6723">
        <w:rPr>
          <w:b/>
          <w:sz w:val="40"/>
          <w:u w:val="single"/>
        </w:rPr>
        <w:t>FRUITS FRAIS, LEGUMES FRAIS</w:t>
      </w:r>
    </w:p>
    <w:p w:rsidR="001F5CC6" w:rsidRPr="000A6723" w:rsidRDefault="001F5CC6" w:rsidP="001F5CC6">
      <w:pPr>
        <w:tabs>
          <w:tab w:val="left" w:pos="2070"/>
        </w:tabs>
        <w:jc w:val="center"/>
        <w:rPr>
          <w:b/>
          <w:sz w:val="40"/>
          <w:u w:val="single"/>
        </w:rPr>
      </w:pPr>
      <w:r w:rsidRPr="000A6723">
        <w:rPr>
          <w:b/>
          <w:sz w:val="40"/>
          <w:u w:val="single"/>
        </w:rPr>
        <w:t>POMMES DE TERRE</w:t>
      </w:r>
    </w:p>
    <w:p w:rsidR="001F5CC6" w:rsidRPr="000A6723" w:rsidRDefault="001F5CC6" w:rsidP="001F5CC6">
      <w:pPr>
        <w:tabs>
          <w:tab w:val="left" w:pos="2070"/>
        </w:tabs>
        <w:jc w:val="center"/>
        <w:rPr>
          <w:b/>
          <w:sz w:val="40"/>
          <w:u w:val="single"/>
        </w:rPr>
      </w:pPr>
      <w:r w:rsidRPr="000A6723">
        <w:rPr>
          <w:b/>
          <w:sz w:val="40"/>
          <w:u w:val="single"/>
        </w:rPr>
        <w:t>FRITES</w:t>
      </w:r>
    </w:p>
    <w:p w:rsidR="001F5CC6" w:rsidRDefault="001F5CC6" w:rsidP="001F5CC6">
      <w:pPr>
        <w:tabs>
          <w:tab w:val="left" w:pos="2070"/>
        </w:tabs>
        <w:jc w:val="center"/>
        <w:rPr>
          <w:sz w:val="40"/>
          <w:u w:val="single"/>
        </w:rPr>
      </w:pPr>
    </w:p>
    <w:p w:rsidR="001F5CC6" w:rsidRDefault="001F5CC6" w:rsidP="001F5CC6">
      <w:pPr>
        <w:tabs>
          <w:tab w:val="left" w:pos="2070"/>
        </w:tabs>
        <w:jc w:val="center"/>
        <w:rPr>
          <w:sz w:val="40"/>
          <w:u w:val="single"/>
        </w:rPr>
      </w:pPr>
    </w:p>
    <w:p w:rsidR="001F5CC6" w:rsidRDefault="001F5CC6" w:rsidP="001F5CC6">
      <w:pPr>
        <w:tabs>
          <w:tab w:val="left" w:pos="2070"/>
        </w:tabs>
        <w:jc w:val="center"/>
        <w:rPr>
          <w:sz w:val="40"/>
          <w:u w:val="single"/>
        </w:rPr>
      </w:pPr>
    </w:p>
    <w:p w:rsidR="001F5CC6" w:rsidRPr="00114755" w:rsidRDefault="001F5CC6" w:rsidP="001F5CC6">
      <w:pPr>
        <w:tabs>
          <w:tab w:val="left" w:pos="2070"/>
        </w:tabs>
        <w:jc w:val="center"/>
        <w:rPr>
          <w:sz w:val="40"/>
          <w:u w:val="single"/>
        </w:rPr>
      </w:pPr>
    </w:p>
    <w:p w:rsidR="001F5CC6" w:rsidRDefault="001F5CC6" w:rsidP="001F5CC6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Unité monétaire retenue : EURO</w:t>
      </w:r>
    </w:p>
    <w:p w:rsidR="001F5CC6" w:rsidRDefault="001F5CC6" w:rsidP="001F5CC6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Les prix proposés seront des prix H.T.</w:t>
      </w:r>
    </w:p>
    <w:p w:rsidR="001F5CC6" w:rsidRDefault="001F5CC6" w:rsidP="001F5CC6">
      <w:pPr>
        <w:tabs>
          <w:tab w:val="left" w:pos="2070"/>
        </w:tabs>
        <w:jc w:val="center"/>
        <w:rPr>
          <w:sz w:val="40"/>
        </w:rPr>
      </w:pPr>
    </w:p>
    <w:p w:rsidR="001F5CC6" w:rsidRDefault="001F5CC6" w:rsidP="001F5CC6">
      <w:pPr>
        <w:tabs>
          <w:tab w:val="left" w:pos="2070"/>
        </w:tabs>
        <w:jc w:val="center"/>
        <w:rPr>
          <w:sz w:val="40"/>
        </w:rPr>
      </w:pPr>
    </w:p>
    <w:p w:rsidR="001F5CC6" w:rsidRDefault="001F5CC6" w:rsidP="001F5CC6">
      <w:pPr>
        <w:tabs>
          <w:tab w:val="left" w:pos="2070"/>
        </w:tabs>
        <w:jc w:val="center"/>
        <w:rPr>
          <w:sz w:val="40"/>
        </w:rPr>
      </w:pPr>
    </w:p>
    <w:p w:rsidR="001F5CC6" w:rsidRDefault="001F5CC6" w:rsidP="001F5CC6">
      <w:pPr>
        <w:tabs>
          <w:tab w:val="left" w:pos="2070"/>
        </w:tabs>
        <w:jc w:val="center"/>
        <w:rPr>
          <w:sz w:val="40"/>
        </w:rPr>
      </w:pPr>
    </w:p>
    <w:p w:rsidR="001F5CC6" w:rsidRDefault="001F5CC6" w:rsidP="001F5CC6">
      <w:pPr>
        <w:tabs>
          <w:tab w:val="left" w:pos="2070"/>
        </w:tabs>
        <w:jc w:val="center"/>
        <w:rPr>
          <w:sz w:val="40"/>
        </w:rPr>
      </w:pPr>
      <w:r>
        <w:rPr>
          <w:sz w:val="40"/>
        </w:rPr>
        <w:t>Période : 01 JANVIER 201</w:t>
      </w:r>
      <w:r w:rsidR="00E319A0">
        <w:rPr>
          <w:sz w:val="40"/>
        </w:rPr>
        <w:t>9</w:t>
      </w:r>
      <w:r>
        <w:rPr>
          <w:sz w:val="40"/>
        </w:rPr>
        <w:t xml:space="preserve"> au 31 DECEMBRE 201</w:t>
      </w:r>
      <w:r w:rsidR="00E319A0">
        <w:rPr>
          <w:sz w:val="40"/>
        </w:rPr>
        <w:t>9</w:t>
      </w:r>
    </w:p>
    <w:p w:rsidR="001F5CC6" w:rsidRDefault="001F5CC6" w:rsidP="001F5CC6">
      <w:pPr>
        <w:tabs>
          <w:tab w:val="left" w:pos="2070"/>
        </w:tabs>
        <w:jc w:val="center"/>
        <w:rPr>
          <w:sz w:val="40"/>
        </w:rPr>
      </w:pPr>
    </w:p>
    <w:p w:rsidR="001F5CC6" w:rsidRDefault="001F5CC6" w:rsidP="001F5CC6">
      <w:pPr>
        <w:tabs>
          <w:tab w:val="left" w:pos="2070"/>
        </w:tabs>
        <w:jc w:val="center"/>
        <w:rPr>
          <w:sz w:val="40"/>
        </w:rPr>
      </w:pPr>
    </w:p>
    <w:p w:rsidR="001F5CC6" w:rsidRDefault="001F5CC6" w:rsidP="001F5CC6">
      <w:pPr>
        <w:jc w:val="center"/>
      </w:pPr>
    </w:p>
    <w:p w:rsidR="001F5CC6" w:rsidRDefault="001F5CC6" w:rsidP="001F5CC6">
      <w:pPr>
        <w:jc w:val="center"/>
      </w:pPr>
    </w:p>
    <w:p w:rsidR="001F5CC6" w:rsidRDefault="001F5CC6" w:rsidP="001F5CC6">
      <w:pPr>
        <w:jc w:val="center"/>
      </w:pPr>
    </w:p>
    <w:p w:rsidR="001F5CC6" w:rsidRDefault="001F5CC6" w:rsidP="001F5CC6">
      <w:pPr>
        <w:jc w:val="center"/>
      </w:pPr>
      <w:r>
        <w:t xml:space="preserve">Date limite de réception : </w:t>
      </w:r>
      <w:r w:rsidR="00E319A0">
        <w:t>04 décembre 2018</w:t>
      </w:r>
    </w:p>
    <w:p w:rsidR="001F5CC6" w:rsidRDefault="001F5CC6" w:rsidP="001F5CC6">
      <w:pPr>
        <w:jc w:val="center"/>
      </w:pPr>
    </w:p>
    <w:p w:rsidR="001F5CC6" w:rsidRDefault="001F5CC6" w:rsidP="001F5CC6"/>
    <w:p w:rsidR="001F5CC6" w:rsidRDefault="001F5CC6" w:rsidP="001F5CC6"/>
    <w:p w:rsidR="001F5CC6" w:rsidRDefault="001F5CC6" w:rsidP="001F5CC6">
      <w:pPr>
        <w:rPr>
          <w:b/>
          <w:sz w:val="28"/>
          <w:szCs w:val="28"/>
          <w:u w:val="single"/>
        </w:rPr>
      </w:pPr>
      <w:r w:rsidRPr="005938AD">
        <w:rPr>
          <w:b/>
          <w:sz w:val="28"/>
          <w:szCs w:val="28"/>
          <w:u w:val="single"/>
        </w:rPr>
        <w:lastRenderedPageBreak/>
        <w:t>FRUITS, LEGUMES FRAIS, POMMES DE TERRE, FRITES PRE-CUITES SOUS VIDE</w:t>
      </w:r>
    </w:p>
    <w:p w:rsidR="001F5CC6" w:rsidRDefault="001F5CC6" w:rsidP="001F5CC6">
      <w:pPr>
        <w:rPr>
          <w:b/>
          <w:sz w:val="28"/>
          <w:szCs w:val="28"/>
          <w:u w:val="single"/>
        </w:rPr>
      </w:pPr>
    </w:p>
    <w:p w:rsidR="001F5CC6" w:rsidRDefault="001F5CC6" w:rsidP="001F5CC6">
      <w:r>
        <w:t>Les soumissions devront faire apparaître, dans le tableau ci-joint un rabais ou un coefficient fixe et non</w:t>
      </w:r>
      <w:r w:rsidR="00650E00">
        <w:t xml:space="preserve"> r</w:t>
      </w:r>
      <w:r>
        <w:t>évisable, applicable au cours moyen publié par le Journal Marchés Agricoles –Echo des Halles-Marché de Rungis.</w:t>
      </w:r>
    </w:p>
    <w:p w:rsidR="001F5CC6" w:rsidRDefault="001F5CC6" w:rsidP="001F5CC6"/>
    <w:p w:rsidR="001F5CC6" w:rsidRDefault="001F5CC6" w:rsidP="001F5CC6">
      <w:r>
        <w:t xml:space="preserve">Les propositions seront faites sur la base minimum de </w:t>
      </w:r>
      <w:r w:rsidRPr="00650E00">
        <w:rPr>
          <w:b/>
          <w:i/>
        </w:rPr>
        <w:t>2 livraisons par semaine avant 10 h 00</w:t>
      </w:r>
      <w:r>
        <w:t xml:space="preserve"> excepté le samedi (jours à préciser dans l’offre).</w:t>
      </w:r>
    </w:p>
    <w:p w:rsidR="001F5CC6" w:rsidRDefault="001F5CC6" w:rsidP="001F5CC6"/>
    <w:p w:rsidR="001F5CC6" w:rsidRDefault="001F5CC6" w:rsidP="001F5CC6"/>
    <w:p w:rsidR="001F5CC6" w:rsidRDefault="001F5CC6" w:rsidP="001F5CC6">
      <w:r>
        <w:t xml:space="preserve"> </w:t>
      </w:r>
      <w:r w:rsidRPr="005938AD">
        <w:rPr>
          <w:b/>
          <w:u w:val="single"/>
        </w:rPr>
        <w:t>FRITES PRE-CUITES SOUS VIDE</w:t>
      </w:r>
      <w:r>
        <w:t> </w:t>
      </w:r>
      <w:r w:rsidR="00473A90">
        <w:t>: calibre</w:t>
      </w:r>
      <w:r>
        <w:t xml:space="preserve"> 10:10</w:t>
      </w:r>
    </w:p>
    <w:p w:rsidR="001F5CC6" w:rsidRDefault="001F5CC6" w:rsidP="001F5CC6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50E00">
        <w:t xml:space="preserve">   </w:t>
      </w:r>
      <w:r>
        <w:t>Le prix sera ferme à l’année</w:t>
      </w:r>
      <w:r>
        <w:tab/>
      </w:r>
    </w:p>
    <w:p w:rsidR="001F5CC6" w:rsidRDefault="001F5CC6" w:rsidP="001F5CC6"/>
    <w:p w:rsidR="001F5CC6" w:rsidRDefault="001F5CC6" w:rsidP="001F5CC6">
      <w:r>
        <w:t>La fourniture de fruits et légumes est soumise à la réglementation en vigueur, notamment le décret N° 551126 du 19 août 1955.</w:t>
      </w:r>
    </w:p>
    <w:p w:rsidR="001F5CC6" w:rsidRDefault="001F5CC6" w:rsidP="001F5CC6">
      <w:r>
        <w:t>Les marchandises seront de première qualité et fraîcheur.</w:t>
      </w:r>
    </w:p>
    <w:p w:rsidR="001F5CC6" w:rsidRDefault="001F5CC6" w:rsidP="001F5CC6">
      <w:r>
        <w:t>Elles devront provenir directement du cultivateur ou des marchés, la resserre est interdite.</w:t>
      </w:r>
    </w:p>
    <w:p w:rsidR="001F5CC6" w:rsidRDefault="001F5CC6" w:rsidP="001F5CC6"/>
    <w:p w:rsidR="001F5CC6" w:rsidRDefault="001F5CC6" w:rsidP="001F5CC6">
      <w:r w:rsidRPr="005938AD">
        <w:rPr>
          <w:b/>
          <w:u w:val="single"/>
        </w:rPr>
        <w:t>FRUITS FRAIS</w:t>
      </w:r>
      <w:r>
        <w:t> :</w:t>
      </w:r>
    </w:p>
    <w:p w:rsidR="001F5CC6" w:rsidRDefault="001F5CC6" w:rsidP="001F5CC6"/>
    <w:p w:rsidR="001F5CC6" w:rsidRDefault="001F5CC6" w:rsidP="00650E00">
      <w:pPr>
        <w:numPr>
          <w:ilvl w:val="0"/>
          <w:numId w:val="1"/>
        </w:numPr>
        <w:ind w:left="2415"/>
        <w:jc w:val="both"/>
      </w:pPr>
      <w:r>
        <w:t>les fruits frais devront être entiers, bien formés, fermes,  propres, en particulier</w:t>
      </w:r>
      <w:r w:rsidR="00473A90">
        <w:t xml:space="preserve"> </w:t>
      </w:r>
      <w:r>
        <w:t xml:space="preserve">exempts de toute trace de produits de traitement et dépourvus de traces d’humidité extérieure. </w:t>
      </w:r>
    </w:p>
    <w:p w:rsidR="001F5CC6" w:rsidRDefault="001F5CC6" w:rsidP="00650E00">
      <w:pPr>
        <w:ind w:left="2070"/>
        <w:jc w:val="both"/>
      </w:pPr>
      <w:r>
        <w:t xml:space="preserve">         </w:t>
      </w:r>
    </w:p>
    <w:p w:rsidR="001F5CC6" w:rsidRDefault="00473A90" w:rsidP="00650E00">
      <w:pPr>
        <w:ind w:left="2124" w:firstLine="51"/>
        <w:jc w:val="both"/>
      </w:pPr>
      <w:r>
        <w:t>-</w:t>
      </w:r>
      <w:r w:rsidR="001F5CC6">
        <w:t xml:space="preserve">   les fruits doivent avoir une bonne odeur et un goût agréable. Ils </w:t>
      </w:r>
      <w:r>
        <w:t xml:space="preserve">   </w:t>
      </w:r>
      <w:r w:rsidR="001F5CC6">
        <w:t xml:space="preserve">devront être </w:t>
      </w:r>
      <w:r>
        <w:t xml:space="preserve">sains </w:t>
      </w:r>
      <w:r w:rsidR="001F5CC6">
        <w:t>c'est-à-dire exempts d’attaques d’insectes ou de maladies, et la coloration typique de leur variété.</w:t>
      </w:r>
    </w:p>
    <w:p w:rsidR="001F5CC6" w:rsidRDefault="001F5CC6" w:rsidP="00650E00">
      <w:pPr>
        <w:ind w:left="-360"/>
        <w:jc w:val="both"/>
      </w:pPr>
    </w:p>
    <w:p w:rsidR="001F5CC6" w:rsidRDefault="001F5CC6" w:rsidP="00650E00">
      <w:pPr>
        <w:numPr>
          <w:ilvl w:val="0"/>
          <w:numId w:val="1"/>
        </w:numPr>
        <w:jc w:val="both"/>
      </w:pPr>
      <w:r>
        <w:t>les fruits frais, tels que pêches, poires, pommes, oranges, devront présenter 6 à 8 fruits au kilogramme ; quant aux autres fruits, ils devront être de grosseur convenable.</w:t>
      </w:r>
    </w:p>
    <w:p w:rsidR="001F5CC6" w:rsidRDefault="001F5CC6" w:rsidP="00650E00">
      <w:pPr>
        <w:ind w:left="2070"/>
        <w:jc w:val="both"/>
      </w:pPr>
    </w:p>
    <w:p w:rsidR="001F5CC6" w:rsidRDefault="001F5CC6" w:rsidP="00650E00">
      <w:pPr>
        <w:numPr>
          <w:ilvl w:val="0"/>
          <w:numId w:val="1"/>
        </w:numPr>
        <w:ind w:left="2070"/>
        <w:jc w:val="both"/>
      </w:pPr>
      <w:r>
        <w:t xml:space="preserve">Les fruits frais devront être conformes aux dispositions de la décision n°F1-77 du GPEMDA </w:t>
      </w:r>
    </w:p>
    <w:p w:rsidR="001F5CC6" w:rsidRDefault="001F5CC6" w:rsidP="001F5CC6">
      <w:pPr>
        <w:ind w:left="2070"/>
      </w:pPr>
    </w:p>
    <w:p w:rsidR="001F5CC6" w:rsidRDefault="001F5CC6" w:rsidP="001F5CC6">
      <w:pPr>
        <w:ind w:hanging="1361"/>
      </w:pPr>
      <w:r>
        <w:tab/>
      </w:r>
      <w:r w:rsidRPr="00764806">
        <w:rPr>
          <w:b/>
          <w:u w:val="single"/>
        </w:rPr>
        <w:t>LEGUMES FRAIS</w:t>
      </w:r>
      <w:r>
        <w:t> :</w:t>
      </w:r>
    </w:p>
    <w:p w:rsidR="001F5CC6" w:rsidRDefault="001F5CC6" w:rsidP="001F5CC6">
      <w:pPr>
        <w:ind w:hanging="1361"/>
      </w:pPr>
    </w:p>
    <w:p w:rsidR="001F5CC6" w:rsidRDefault="001F5CC6" w:rsidP="001F5CC6">
      <w:pPr>
        <w:numPr>
          <w:ilvl w:val="0"/>
          <w:numId w:val="1"/>
        </w:numPr>
      </w:pPr>
      <w:r>
        <w:t>les légumes frais seront sains, propres, exempts de terre, de racines.</w:t>
      </w:r>
    </w:p>
    <w:p w:rsidR="001F5CC6" w:rsidRDefault="001F5CC6" w:rsidP="001F5CC6">
      <w:pPr>
        <w:numPr>
          <w:ilvl w:val="0"/>
          <w:numId w:val="1"/>
        </w:numPr>
      </w:pPr>
      <w:r>
        <w:t>la tige verte des carottes et des navets sera entièrement enlevée, les carottes et les navets ne devront avoir aucun aspect spongieux ou fibreux.</w:t>
      </w:r>
    </w:p>
    <w:p w:rsidR="001F5CC6" w:rsidRDefault="001F5CC6" w:rsidP="001F5CC6">
      <w:pPr>
        <w:numPr>
          <w:ilvl w:val="0"/>
          <w:numId w:val="1"/>
        </w:numPr>
      </w:pPr>
      <w:r>
        <w:t xml:space="preserve">les choux devront être bien pommés et </w:t>
      </w:r>
      <w:r w:rsidR="00473A90">
        <w:t>débarrassés</w:t>
      </w:r>
      <w:r>
        <w:t xml:space="preserve"> de </w:t>
      </w:r>
      <w:r w:rsidR="00473A90">
        <w:t>toutes parties non comestibles</w:t>
      </w:r>
    </w:p>
    <w:p w:rsidR="001F5CC6" w:rsidRDefault="001F5CC6" w:rsidP="001F5CC6">
      <w:pPr>
        <w:ind w:left="2070"/>
      </w:pPr>
      <w:r>
        <w:t xml:space="preserve">      (</w:t>
      </w:r>
      <w:r w:rsidR="00473A90">
        <w:t>Tiges</w:t>
      </w:r>
      <w:r>
        <w:t>, racines, feuilles vertes).</w:t>
      </w:r>
    </w:p>
    <w:p w:rsidR="001F5CC6" w:rsidRDefault="001F5CC6" w:rsidP="001F5CC6">
      <w:pPr>
        <w:numPr>
          <w:ilvl w:val="0"/>
          <w:numId w:val="1"/>
        </w:numPr>
      </w:pPr>
      <w:r>
        <w:t>les parties fanées, jaunies, ainsi que les racines de poireaux devront être coupées.</w:t>
      </w:r>
    </w:p>
    <w:p w:rsidR="001F5CC6" w:rsidRDefault="001F5CC6" w:rsidP="001F5CC6">
      <w:pPr>
        <w:numPr>
          <w:ilvl w:val="0"/>
          <w:numId w:val="1"/>
        </w:numPr>
      </w:pPr>
      <w:r>
        <w:t>les tomates devront être conformes à la norme dont le calibre correspond à la catégorie I ou choix norme NF 22.001 JO du 24.04.1955.</w:t>
      </w:r>
    </w:p>
    <w:p w:rsidR="001F5CC6" w:rsidRDefault="001F5CC6" w:rsidP="001F5CC6">
      <w:pPr>
        <w:numPr>
          <w:ilvl w:val="0"/>
          <w:numId w:val="1"/>
        </w:numPr>
      </w:pPr>
      <w:r>
        <w:t>les artichauts devront avoir un calibre de 7.5 cm à 9 cm de diamètre, être conformes à la catégorie EXTRA.</w:t>
      </w:r>
    </w:p>
    <w:p w:rsidR="001F5CC6" w:rsidRDefault="001F5CC6" w:rsidP="001F5CC6">
      <w:pPr>
        <w:numPr>
          <w:ilvl w:val="0"/>
          <w:numId w:val="1"/>
        </w:numPr>
      </w:pPr>
      <w:r>
        <w:lastRenderedPageBreak/>
        <w:t>les salades devront correspondre au calibre de la catégorie I ou choix norme V.25.005 décision du 01.08. 1955.</w:t>
      </w:r>
    </w:p>
    <w:p w:rsidR="001F5CC6" w:rsidRDefault="001F5CC6" w:rsidP="001F5CC6">
      <w:pPr>
        <w:numPr>
          <w:ilvl w:val="0"/>
          <w:numId w:val="1"/>
        </w:numPr>
      </w:pPr>
      <w:r>
        <w:t>les légumes frais devront être conformes aux dispositions de la décision N° F1.77 du GPEMDA.</w:t>
      </w:r>
    </w:p>
    <w:p w:rsidR="001F5CC6" w:rsidRDefault="001F5CC6" w:rsidP="001F5CC6"/>
    <w:p w:rsidR="001F5CC6" w:rsidRDefault="001F5CC6" w:rsidP="001F5CC6"/>
    <w:p w:rsidR="001F5CC6" w:rsidRDefault="001F5CC6" w:rsidP="001F5CC6">
      <w:r w:rsidRPr="00A324FD">
        <w:rPr>
          <w:b/>
          <w:u w:val="single"/>
        </w:rPr>
        <w:t>POMMES DE TERRE DE CONSOMMATION</w:t>
      </w:r>
    </w:p>
    <w:p w:rsidR="001F5CC6" w:rsidRDefault="001F5CC6" w:rsidP="001F5CC6"/>
    <w:p w:rsidR="001F5CC6" w:rsidRDefault="001F5CC6" w:rsidP="001F5CC6">
      <w:r>
        <w:t>Les pommes de terre de consommation seront de première qualité, à chair jaune exclusivement, de bonne tenue à la cuisson (Bintje), de bonne grosseur (calibre 55 et plus) saines, convenablement triées sans terre,</w:t>
      </w:r>
      <w:r w:rsidR="00473A90">
        <w:t xml:space="preserve"> </w:t>
      </w:r>
      <w:r>
        <w:t>ni déchets d’aucune sorte, bien formées, et ne présenter ni odeur, ni goût anormaux.</w:t>
      </w:r>
    </w:p>
    <w:p w:rsidR="001F5CC6" w:rsidRDefault="001F5CC6" w:rsidP="001F5CC6">
      <w:r>
        <w:t>Les pommes de terre devront être conformes aux dispositions n° F3-77 du GPEMDA.</w:t>
      </w:r>
    </w:p>
    <w:p w:rsidR="001F5CC6" w:rsidRDefault="001F5CC6" w:rsidP="001F5CC6"/>
    <w:p w:rsidR="001F5CC6" w:rsidRDefault="001F5CC6" w:rsidP="001F5CC6">
      <w:r>
        <w:t>Pour la facturation, le prix de base sera celui de la cotation du lundi publiée au journal du mardi précédent semaine à laquelle les livraisons seront exécutées.</w:t>
      </w:r>
    </w:p>
    <w:p w:rsidR="001F5CC6" w:rsidRDefault="001F5CC6" w:rsidP="001F5CC6"/>
    <w:p w:rsidR="001F5CC6" w:rsidRDefault="001F5CC6" w:rsidP="001F5CC6">
      <w:r w:rsidRPr="00AE0FBB">
        <w:t>Le paiement s’effectuera suivant les règles de la comptabilité publique</w:t>
      </w:r>
      <w:r>
        <w:t>.</w:t>
      </w:r>
    </w:p>
    <w:p w:rsidR="001F5CC6" w:rsidRDefault="001F5CC6" w:rsidP="001F5CC6"/>
    <w:p w:rsidR="001F5CC6" w:rsidRDefault="001F5CC6" w:rsidP="001F5CC6">
      <w:r>
        <w:t>Les factures afférentes au paiement seront établies en un original et une copie portant outre les mentions</w:t>
      </w:r>
    </w:p>
    <w:p w:rsidR="001F5CC6" w:rsidRDefault="001F5CC6" w:rsidP="001F5CC6">
      <w:r>
        <w:t>Légales les indications suivantes :</w:t>
      </w:r>
    </w:p>
    <w:p w:rsidR="001F5CC6" w:rsidRDefault="001F5CC6" w:rsidP="001F5CC6"/>
    <w:p w:rsidR="001F5CC6" w:rsidRPr="00AE0FBB" w:rsidRDefault="001F5CC6" w:rsidP="001F5CC6">
      <w:r>
        <w:tab/>
      </w:r>
      <w:r>
        <w:tab/>
      </w:r>
      <w:r>
        <w:tab/>
        <w:t xml:space="preserve"> </w:t>
      </w:r>
    </w:p>
    <w:p w:rsidR="001F5CC6" w:rsidRDefault="001F5CC6" w:rsidP="001F5CC6">
      <w:pPr>
        <w:numPr>
          <w:ilvl w:val="0"/>
          <w:numId w:val="1"/>
        </w:numPr>
      </w:pPr>
      <w:r>
        <w:t>le nom et adresse du créancier</w:t>
      </w:r>
    </w:p>
    <w:p w:rsidR="001F5CC6" w:rsidRDefault="001F5CC6" w:rsidP="001F5CC6">
      <w:pPr>
        <w:numPr>
          <w:ilvl w:val="0"/>
          <w:numId w:val="1"/>
        </w:numPr>
      </w:pPr>
      <w:r>
        <w:t>le numéro de son compte bancaire ou postal, tel qu’il est précisé à l’acte</w:t>
      </w:r>
      <w:r w:rsidR="00473A90">
        <w:t xml:space="preserve"> d’engagement</w:t>
      </w:r>
    </w:p>
    <w:p w:rsidR="001F5CC6" w:rsidRDefault="00473A90" w:rsidP="00473A90">
      <w:pPr>
        <w:ind w:left="2070"/>
      </w:pPr>
      <w:r>
        <w:t xml:space="preserve">-   </w:t>
      </w:r>
      <w:r w:rsidR="001F5CC6">
        <w:t xml:space="preserve">  la fourniture livrée, quantité et prix unitaire</w:t>
      </w:r>
    </w:p>
    <w:p w:rsidR="001F5CC6" w:rsidRDefault="001F5CC6" w:rsidP="001F5CC6">
      <w:pPr>
        <w:numPr>
          <w:ilvl w:val="0"/>
          <w:numId w:val="1"/>
        </w:numPr>
      </w:pPr>
      <w:r>
        <w:t>le montant et le taux de la TVA</w:t>
      </w:r>
    </w:p>
    <w:p w:rsidR="001F5CC6" w:rsidRDefault="001F5CC6" w:rsidP="001F5CC6">
      <w:pPr>
        <w:numPr>
          <w:ilvl w:val="0"/>
          <w:numId w:val="1"/>
        </w:numPr>
      </w:pPr>
      <w:r>
        <w:t>la date de la facture</w:t>
      </w:r>
    </w:p>
    <w:p w:rsidR="001F5CC6" w:rsidRDefault="001F5CC6" w:rsidP="001F5CC6">
      <w:r>
        <w:t xml:space="preserve">   </w:t>
      </w:r>
    </w:p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473A90" w:rsidRDefault="00473A90" w:rsidP="001F5CC6"/>
    <w:p w:rsidR="00473A90" w:rsidRDefault="00473A90" w:rsidP="001F5CC6"/>
    <w:p w:rsidR="00473A90" w:rsidRDefault="00473A90" w:rsidP="001F5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20"/>
        <w:gridCol w:w="3083"/>
      </w:tblGrid>
      <w:tr w:rsidR="001F5CC6" w:rsidTr="00077A73">
        <w:tc>
          <w:tcPr>
            <w:tcW w:w="3534" w:type="dxa"/>
          </w:tcPr>
          <w:p w:rsidR="001F5CC6" w:rsidRPr="00A324FD" w:rsidRDefault="001F5CC6" w:rsidP="00077A73">
            <w:pPr>
              <w:jc w:val="center"/>
              <w:rPr>
                <w:rFonts w:ascii="Calibri" w:eastAsia="Calibri" w:hAnsi="Calibri"/>
                <w:b/>
              </w:rPr>
            </w:pPr>
            <w:r w:rsidRPr="00A324FD">
              <w:rPr>
                <w:rFonts w:ascii="Calibri" w:eastAsia="Calibri" w:hAnsi="Calibri"/>
                <w:b/>
                <w:sz w:val="22"/>
                <w:szCs w:val="22"/>
              </w:rPr>
              <w:t>ARTICLE</w:t>
            </w:r>
          </w:p>
        </w:tc>
        <w:tc>
          <w:tcPr>
            <w:tcW w:w="3534" w:type="dxa"/>
          </w:tcPr>
          <w:p w:rsidR="001F5CC6" w:rsidRPr="00A324FD" w:rsidRDefault="001F5CC6" w:rsidP="00077A73">
            <w:pPr>
              <w:jc w:val="center"/>
              <w:rPr>
                <w:rFonts w:ascii="Calibri" w:eastAsia="Calibri" w:hAnsi="Calibri"/>
                <w:b/>
              </w:rPr>
            </w:pPr>
            <w:r w:rsidRPr="00A324FD">
              <w:rPr>
                <w:rFonts w:ascii="Calibri" w:eastAsia="Calibri" w:hAnsi="Calibri"/>
                <w:b/>
                <w:sz w:val="22"/>
                <w:szCs w:val="22"/>
              </w:rPr>
              <w:t>QUANTITE DEMANDEE</w:t>
            </w:r>
          </w:p>
        </w:tc>
        <w:tc>
          <w:tcPr>
            <w:tcW w:w="3535" w:type="dxa"/>
          </w:tcPr>
          <w:p w:rsidR="001F5CC6" w:rsidRPr="00A324FD" w:rsidRDefault="001F5CC6" w:rsidP="00077A73">
            <w:pPr>
              <w:jc w:val="center"/>
              <w:rPr>
                <w:rFonts w:ascii="Calibri" w:eastAsia="Calibri" w:hAnsi="Calibri"/>
                <w:b/>
              </w:rPr>
            </w:pPr>
            <w:r w:rsidRPr="00A324FD">
              <w:rPr>
                <w:rFonts w:ascii="Calibri" w:eastAsia="Calibri" w:hAnsi="Calibri"/>
                <w:b/>
                <w:sz w:val="22"/>
                <w:szCs w:val="22"/>
              </w:rPr>
              <w:t>PRIX PROPOSE AU KG</w:t>
            </w:r>
          </w:p>
          <w:p w:rsidR="001F5CC6" w:rsidRPr="00A324FD" w:rsidRDefault="001F5CC6" w:rsidP="00077A7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1F5CC6" w:rsidTr="00077A73">
        <w:tc>
          <w:tcPr>
            <w:tcW w:w="3534" w:type="dxa"/>
          </w:tcPr>
          <w:p w:rsidR="001F5CC6" w:rsidRPr="00A324FD" w:rsidRDefault="001F5CC6" w:rsidP="00077A73">
            <w:pPr>
              <w:rPr>
                <w:rFonts w:ascii="Calibri" w:eastAsia="Calibri" w:hAnsi="Calibri"/>
              </w:rPr>
            </w:pPr>
            <w:r w:rsidRPr="00A324FD">
              <w:rPr>
                <w:rFonts w:ascii="Calibri" w:eastAsia="Calibri" w:hAnsi="Calibri"/>
                <w:sz w:val="22"/>
                <w:szCs w:val="22"/>
              </w:rPr>
              <w:t>FRUITS FRAIS</w:t>
            </w:r>
          </w:p>
        </w:tc>
        <w:tc>
          <w:tcPr>
            <w:tcW w:w="3534" w:type="dxa"/>
          </w:tcPr>
          <w:p w:rsidR="001F5CC6" w:rsidRPr="00A324FD" w:rsidRDefault="001F5CC6" w:rsidP="00077A73">
            <w:pPr>
              <w:jc w:val="center"/>
              <w:rPr>
                <w:rFonts w:ascii="Calibri" w:eastAsia="Calibri" w:hAnsi="Calibri"/>
              </w:rPr>
            </w:pPr>
            <w:r w:rsidRPr="00A324FD">
              <w:rPr>
                <w:rFonts w:ascii="Calibri" w:eastAsia="Calibri" w:hAnsi="Calibri"/>
                <w:sz w:val="22"/>
                <w:szCs w:val="22"/>
              </w:rPr>
              <w:t>3000 KG</w:t>
            </w:r>
          </w:p>
        </w:tc>
        <w:tc>
          <w:tcPr>
            <w:tcW w:w="3535" w:type="dxa"/>
          </w:tcPr>
          <w:p w:rsidR="001F5CC6" w:rsidRPr="00A324FD" w:rsidRDefault="001F5CC6" w:rsidP="00077A73">
            <w:pPr>
              <w:rPr>
                <w:rFonts w:ascii="Calibri" w:eastAsia="Calibri" w:hAnsi="Calibri"/>
              </w:rPr>
            </w:pPr>
          </w:p>
        </w:tc>
      </w:tr>
      <w:tr w:rsidR="001F5CC6" w:rsidTr="00077A73">
        <w:tc>
          <w:tcPr>
            <w:tcW w:w="3534" w:type="dxa"/>
          </w:tcPr>
          <w:p w:rsidR="001F5CC6" w:rsidRPr="00A324FD" w:rsidRDefault="001F5CC6" w:rsidP="00077A73">
            <w:pPr>
              <w:rPr>
                <w:rFonts w:ascii="Calibri" w:eastAsia="Calibri" w:hAnsi="Calibri"/>
              </w:rPr>
            </w:pPr>
            <w:r w:rsidRPr="00A324FD">
              <w:rPr>
                <w:rFonts w:ascii="Calibri" w:eastAsia="Calibri" w:hAnsi="Calibri"/>
                <w:sz w:val="22"/>
                <w:szCs w:val="22"/>
              </w:rPr>
              <w:t>LEGUMES FRAIS</w:t>
            </w:r>
          </w:p>
        </w:tc>
        <w:tc>
          <w:tcPr>
            <w:tcW w:w="3534" w:type="dxa"/>
          </w:tcPr>
          <w:p w:rsidR="001F5CC6" w:rsidRPr="00A324FD" w:rsidRDefault="001F5CC6" w:rsidP="00077A73">
            <w:pPr>
              <w:jc w:val="center"/>
              <w:rPr>
                <w:rFonts w:ascii="Calibri" w:eastAsia="Calibri" w:hAnsi="Calibri"/>
              </w:rPr>
            </w:pPr>
            <w:r w:rsidRPr="00A324FD">
              <w:rPr>
                <w:rFonts w:ascii="Calibri" w:eastAsia="Calibri" w:hAnsi="Calibri"/>
                <w:sz w:val="22"/>
                <w:szCs w:val="22"/>
              </w:rPr>
              <w:t>3000 KG</w:t>
            </w:r>
          </w:p>
        </w:tc>
        <w:tc>
          <w:tcPr>
            <w:tcW w:w="3535" w:type="dxa"/>
          </w:tcPr>
          <w:p w:rsidR="001F5CC6" w:rsidRPr="00A324FD" w:rsidRDefault="001F5CC6" w:rsidP="00077A73">
            <w:pPr>
              <w:rPr>
                <w:rFonts w:ascii="Calibri" w:eastAsia="Calibri" w:hAnsi="Calibri"/>
              </w:rPr>
            </w:pPr>
          </w:p>
        </w:tc>
      </w:tr>
      <w:tr w:rsidR="001F5CC6" w:rsidTr="00077A73">
        <w:tc>
          <w:tcPr>
            <w:tcW w:w="3534" w:type="dxa"/>
          </w:tcPr>
          <w:p w:rsidR="001F5CC6" w:rsidRPr="00A324FD" w:rsidRDefault="001F5CC6" w:rsidP="00077A73">
            <w:pPr>
              <w:rPr>
                <w:rFonts w:ascii="Calibri" w:eastAsia="Calibri" w:hAnsi="Calibri"/>
              </w:rPr>
            </w:pPr>
            <w:r w:rsidRPr="00A324FD">
              <w:rPr>
                <w:rFonts w:ascii="Calibri" w:eastAsia="Calibri" w:hAnsi="Calibri"/>
                <w:sz w:val="22"/>
                <w:szCs w:val="22"/>
              </w:rPr>
              <w:t>POMMES DE TERRE</w:t>
            </w:r>
          </w:p>
        </w:tc>
        <w:tc>
          <w:tcPr>
            <w:tcW w:w="3534" w:type="dxa"/>
          </w:tcPr>
          <w:p w:rsidR="001F5CC6" w:rsidRPr="00A324FD" w:rsidRDefault="001F5CC6" w:rsidP="00077A73">
            <w:pPr>
              <w:jc w:val="center"/>
              <w:rPr>
                <w:rFonts w:ascii="Calibri" w:eastAsia="Calibri" w:hAnsi="Calibri"/>
              </w:rPr>
            </w:pPr>
            <w:r w:rsidRPr="00A324FD">
              <w:rPr>
                <w:rFonts w:ascii="Calibri" w:eastAsia="Calibri" w:hAnsi="Calibri"/>
                <w:sz w:val="22"/>
                <w:szCs w:val="22"/>
              </w:rPr>
              <w:t>2200 KG</w:t>
            </w:r>
          </w:p>
        </w:tc>
        <w:tc>
          <w:tcPr>
            <w:tcW w:w="3535" w:type="dxa"/>
          </w:tcPr>
          <w:p w:rsidR="001F5CC6" w:rsidRPr="00A324FD" w:rsidRDefault="001F5CC6" w:rsidP="00077A73">
            <w:pPr>
              <w:rPr>
                <w:rFonts w:ascii="Calibri" w:eastAsia="Calibri" w:hAnsi="Calibri"/>
              </w:rPr>
            </w:pPr>
          </w:p>
        </w:tc>
      </w:tr>
      <w:tr w:rsidR="001F5CC6" w:rsidTr="00077A73">
        <w:tc>
          <w:tcPr>
            <w:tcW w:w="3534" w:type="dxa"/>
          </w:tcPr>
          <w:p w:rsidR="001F5CC6" w:rsidRPr="00A324FD" w:rsidRDefault="001F5CC6" w:rsidP="00077A73">
            <w:pPr>
              <w:rPr>
                <w:rFonts w:ascii="Calibri" w:eastAsia="Calibri" w:hAnsi="Calibri"/>
              </w:rPr>
            </w:pPr>
            <w:r w:rsidRPr="00A324FD">
              <w:rPr>
                <w:rFonts w:ascii="Calibri" w:eastAsia="Calibri" w:hAnsi="Calibri"/>
                <w:sz w:val="22"/>
                <w:szCs w:val="22"/>
              </w:rPr>
              <w:t>FRITES PRE-CUITES SS VIDE CAL.8/8</w:t>
            </w:r>
          </w:p>
        </w:tc>
        <w:tc>
          <w:tcPr>
            <w:tcW w:w="3534" w:type="dxa"/>
          </w:tcPr>
          <w:p w:rsidR="001F5CC6" w:rsidRPr="00A324FD" w:rsidRDefault="001F5CC6" w:rsidP="00077A73">
            <w:pPr>
              <w:jc w:val="center"/>
              <w:rPr>
                <w:rFonts w:ascii="Calibri" w:eastAsia="Calibri" w:hAnsi="Calibri"/>
              </w:rPr>
            </w:pPr>
            <w:r w:rsidRPr="00A324FD">
              <w:rPr>
                <w:rFonts w:ascii="Calibri" w:eastAsia="Calibri" w:hAnsi="Calibri"/>
                <w:sz w:val="22"/>
                <w:szCs w:val="22"/>
              </w:rPr>
              <w:t>1200 KG</w:t>
            </w:r>
          </w:p>
        </w:tc>
        <w:tc>
          <w:tcPr>
            <w:tcW w:w="3535" w:type="dxa"/>
          </w:tcPr>
          <w:p w:rsidR="001F5CC6" w:rsidRPr="00A324FD" w:rsidRDefault="001F5CC6" w:rsidP="00077A73">
            <w:pPr>
              <w:rPr>
                <w:rFonts w:ascii="Calibri" w:eastAsia="Calibri" w:hAnsi="Calibri"/>
              </w:rPr>
            </w:pPr>
          </w:p>
        </w:tc>
      </w:tr>
    </w:tbl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1F5CC6" w:rsidRDefault="001F5CC6" w:rsidP="001F5CC6"/>
    <w:p w:rsidR="008F5490" w:rsidRDefault="008F5490"/>
    <w:sectPr w:rsidR="008F5490" w:rsidSect="00650E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6D58"/>
    <w:multiLevelType w:val="hybridMultilevel"/>
    <w:tmpl w:val="9ED60400"/>
    <w:lvl w:ilvl="0" w:tplc="21E0E11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CC6"/>
    <w:rsid w:val="001F5CC6"/>
    <w:rsid w:val="003D4817"/>
    <w:rsid w:val="00473A90"/>
    <w:rsid w:val="00477768"/>
    <w:rsid w:val="00650E00"/>
    <w:rsid w:val="006F0A2A"/>
    <w:rsid w:val="008F5490"/>
    <w:rsid w:val="0094018E"/>
    <w:rsid w:val="00BA3838"/>
    <w:rsid w:val="00C64269"/>
    <w:rsid w:val="00E319A0"/>
    <w:rsid w:val="00F5597E"/>
    <w:rsid w:val="00F7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F5CC6"/>
    <w:pPr>
      <w:keepNext/>
      <w:tabs>
        <w:tab w:val="left" w:pos="2070"/>
      </w:tabs>
      <w:jc w:val="center"/>
      <w:outlineLvl w:val="0"/>
    </w:pPr>
    <w:rPr>
      <w:sz w:val="40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5CC6"/>
    <w:rPr>
      <w:rFonts w:ascii="Times New Roman" w:eastAsia="Times New Roman" w:hAnsi="Times New Roman" w:cs="Times New Roman"/>
      <w:sz w:val="40"/>
      <w:szCs w:val="24"/>
      <w:bdr w:val="single" w:sz="4" w:space="0" w:color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591</Words>
  <Characters>3253</Characters>
  <Application>Microsoft Office Word</Application>
  <DocSecurity>0</DocSecurity>
  <Lines>27</Lines>
  <Paragraphs>7</Paragraphs>
  <ScaleCrop>false</ScaleCrop>
  <Company> 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intendance1</dc:creator>
  <cp:keywords/>
  <dc:description/>
  <cp:lastModifiedBy>intendance2</cp:lastModifiedBy>
  <cp:revision>7</cp:revision>
  <dcterms:created xsi:type="dcterms:W3CDTF">2013-11-08T12:32:00Z</dcterms:created>
  <dcterms:modified xsi:type="dcterms:W3CDTF">2018-11-08T12:40:00Z</dcterms:modified>
</cp:coreProperties>
</file>